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57DD81F2" w:rsidR="00F33D3D" w:rsidRPr="002C6A7C" w:rsidRDefault="00F33D3D" w:rsidP="0021414A">
            <w:pPr>
              <w:spacing w:before="120"/>
              <w:rPr>
                <w:rFonts w:ascii="Calibri" w:hAnsi="Calibri"/>
                <w:b/>
                <w:color w:val="FF0000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08784E">
              <w:rPr>
                <w:rFonts w:ascii="Calibri" w:hAnsi="Calibri"/>
                <w:b/>
                <w:sz w:val="20"/>
                <w:szCs w:val="20"/>
                <w:lang w:val="sr-Cyrl-RS"/>
              </w:rPr>
              <w:t>1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0D4F94" w:rsidRPr="000D4F94">
              <w:rPr>
                <w:rFonts w:ascii="Calibri" w:hAnsi="Calibri"/>
                <w:sz w:val="20"/>
                <w:szCs w:val="20"/>
                <w:lang w:val="sr-Cyrl-RS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091AB1FE" w14:textId="6A09A3CC" w:rsidR="00F33D3D" w:rsidRPr="003D7946" w:rsidRDefault="00F33D3D" w:rsidP="0021414A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="00031E45">
              <w:rPr>
                <w:rFonts w:ascii="Calibri" w:hAnsi="Calibri"/>
                <w:b/>
                <w:sz w:val="20"/>
                <w:szCs w:val="20"/>
                <w:lang w:val="sr-Cyrl-RS"/>
              </w:rPr>
              <w:t>1.1.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08784E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08784E" w:rsidRPr="0021414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До </w:t>
            </w:r>
            <w:r w:rsidR="003D794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="0008784E" w:rsidRPr="0021414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3D794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="0008784E" w:rsidRPr="0021414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 године унапређено пословно окружење и развијене нове и постојеће зоне за веће инвестирање</w:t>
            </w:r>
            <w:r w:rsidRPr="0021414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306A838F" w14:textId="0068FA25" w:rsidR="00000C2E" w:rsidRPr="00000C2E" w:rsidRDefault="00F33D3D" w:rsidP="00000C2E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0878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DB26D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1.1.2. </w:t>
            </w:r>
            <w:r w:rsidR="00000C2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Управљање зонама за инвестирање на подручју Града</w:t>
            </w:r>
          </w:p>
          <w:p w14:paraId="71E05F60" w14:textId="667F698D" w:rsidR="00F33D3D" w:rsidRPr="008A383A" w:rsidRDefault="008C616E" w:rsidP="003B416E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2F2FA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21414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П. </w:t>
            </w:r>
            <w:r w:rsidR="002F2FA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1.1.2.4</w:t>
            </w:r>
            <w:r w:rsidR="00F8206B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. </w:t>
            </w:r>
            <w:r w:rsidR="008A383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Припрема каталога </w:t>
            </w:r>
            <w:r w:rsidR="008A29C6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Latn-RS"/>
              </w:rPr>
              <w:t xml:space="preserve">brownfield </w:t>
            </w:r>
            <w:r w:rsidR="008A383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и </w:t>
            </w:r>
            <w:r w:rsidR="008A29C6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Latn-RS"/>
              </w:rPr>
              <w:t xml:space="preserve">greenfield </w:t>
            </w:r>
            <w:r w:rsidR="008A383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локација на подручју Града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619082A3" w14:textId="77777777" w:rsidR="006E2724" w:rsidRDefault="001C2C5B" w:rsidP="008A29C6">
            <w:pPr>
              <w:rPr>
                <w:rFonts w:asciiTheme="minorHAnsi" w:hAnsiTheme="minorHAnsi" w:cs="Arial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Пројекат подразумијева </w:t>
            </w:r>
            <w:r w:rsidR="0021414A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израду каталога </w:t>
            </w:r>
            <w:r w:rsidR="0021414A" w:rsidRPr="0021414A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brownfield и greenfield локација </w:t>
            </w:r>
            <w:r w:rsidR="0021414A">
              <w:rPr>
                <w:rFonts w:asciiTheme="minorHAnsi" w:hAnsiTheme="minorHAnsi" w:cs="Arial"/>
                <w:sz w:val="20"/>
                <w:szCs w:val="20"/>
                <w:lang w:val="sr-Cyrl-RS"/>
              </w:rPr>
              <w:t>доступних за инвестирање.</w:t>
            </w:r>
            <w:r w:rsidR="0021414A" w:rsidRPr="0021414A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</w:t>
            </w:r>
            <w:r w:rsidR="0021414A">
              <w:rPr>
                <w:rFonts w:asciiTheme="minorHAnsi" w:hAnsiTheme="minorHAnsi" w:cs="Arial"/>
                <w:sz w:val="20"/>
                <w:szCs w:val="20"/>
                <w:lang w:val="sr-Cyrl-RS"/>
              </w:rPr>
              <w:t>Н</w:t>
            </w: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>а основу претходних анализа постојећих локација, као и расписивање јавног позива за све физичка и правна лица која располажу са локацијама на којима је према просторно-планској документацији</w:t>
            </w:r>
            <w:r w:rsidR="0021414A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планирано привредна дјелатност, биће мапиране локације са карактеристикама на подручју Града. </w:t>
            </w:r>
          </w:p>
          <w:p w14:paraId="20C46086" w14:textId="0EDDC9B1" w:rsidR="00086AA8" w:rsidRPr="003D7946" w:rsidRDefault="0021414A" w:rsidP="001C2C5B">
            <w:pPr>
              <w:rPr>
                <w:rFonts w:asciiTheme="minorHAnsi" w:hAnsiTheme="minorHAnsi" w:cs="Arial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>Пројекат подразумијева и ажурирање пописа пословних простора у власништву Града на годишњем нивоу, као и интегрисање ових информација у каталогу.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0D4A2CA0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23C3CCB" w14:textId="64A54922" w:rsidR="00C17BC8" w:rsidRPr="00B92F69" w:rsidRDefault="008A29C6" w:rsidP="0021414A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Утврђивање локација погодних за будуће инвеститоре и њихове привредне дјелатности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30A7C405" w14:textId="7599AC8E" w:rsidR="00AA03EC" w:rsidRPr="00AA03EC" w:rsidRDefault="0021414A" w:rsidP="0021414A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Власници </w:t>
            </w:r>
            <w:r w:rsidR="008A29C6" w:rsidRPr="008A29C6">
              <w:rPr>
                <w:rFonts w:ascii="Calibri" w:hAnsi="Calibri"/>
                <w:bCs/>
                <w:iCs/>
                <w:sz w:val="20"/>
                <w:szCs w:val="20"/>
                <w:lang w:val="sr-Latn-RS"/>
              </w:rPr>
              <w:t xml:space="preserve">brownfield </w:t>
            </w:r>
            <w:r w:rsidR="008A29C6" w:rsidRPr="008A29C6">
              <w:rPr>
                <w:rFonts w:ascii="Calibri" w:hAnsi="Calibri"/>
                <w:bCs/>
                <w:iCs/>
                <w:sz w:val="20"/>
                <w:szCs w:val="20"/>
                <w:lang w:val="sr-Cyrl-RS"/>
              </w:rPr>
              <w:t xml:space="preserve">и </w:t>
            </w:r>
            <w:r w:rsidR="008A29C6" w:rsidRPr="008A29C6">
              <w:rPr>
                <w:rFonts w:ascii="Calibri" w:hAnsi="Calibri"/>
                <w:bCs/>
                <w:iCs/>
                <w:sz w:val="20"/>
                <w:szCs w:val="20"/>
                <w:lang w:val="sr-Latn-RS"/>
              </w:rPr>
              <w:t xml:space="preserve">greenfield </w:t>
            </w:r>
            <w:r w:rsidR="008A29C6" w:rsidRPr="008A29C6">
              <w:rPr>
                <w:rFonts w:ascii="Calibri" w:hAnsi="Calibri"/>
                <w:bCs/>
                <w:iCs/>
                <w:sz w:val="20"/>
                <w:szCs w:val="20"/>
                <w:lang w:val="sr-Cyrl-RS"/>
              </w:rPr>
              <w:t>локација</w:t>
            </w:r>
            <w:r w:rsidR="008A29C6">
              <w:rPr>
                <w:rFonts w:ascii="Calibri" w:hAnsi="Calibri"/>
                <w:bCs/>
                <w:iCs/>
                <w:sz w:val="20"/>
                <w:szCs w:val="20"/>
                <w:lang w:val="sr-Cyrl-RS"/>
              </w:rPr>
              <w:t xml:space="preserve"> најме</w:t>
            </w:r>
            <w:r w:rsidR="00AA03EC">
              <w:rPr>
                <w:rFonts w:ascii="Calibri" w:hAnsi="Calibri"/>
                <w:bCs/>
                <w:iCs/>
                <w:sz w:val="20"/>
                <w:szCs w:val="20"/>
                <w:lang w:val="sr-Cyrl-RS"/>
              </w:rPr>
              <w:t>њених за привредне дјелатности</w:t>
            </w:r>
          </w:p>
          <w:p w14:paraId="10DEF9A1" w14:textId="26D614CE" w:rsidR="005A5B03" w:rsidRPr="005A5B03" w:rsidRDefault="00AA03EC" w:rsidP="0021414A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iCs/>
                <w:sz w:val="20"/>
                <w:szCs w:val="20"/>
                <w:lang w:val="sr-Cyrl-RS"/>
              </w:rPr>
              <w:t>Б</w:t>
            </w:r>
            <w:r w:rsidR="008A29C6">
              <w:rPr>
                <w:rFonts w:ascii="Calibri" w:hAnsi="Calibri"/>
                <w:bCs/>
                <w:iCs/>
                <w:sz w:val="20"/>
                <w:szCs w:val="20"/>
                <w:lang w:val="sr-Cyrl-RS"/>
              </w:rPr>
              <w:t>удући инвеститори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13D75C39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23FE477A" w14:textId="77777777" w:rsidR="006940C1" w:rsidRPr="00AA03EC" w:rsidRDefault="008A29C6" w:rsidP="0021414A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21414A">
              <w:rPr>
                <w:rFonts w:ascii="Calibri" w:hAnsi="Calibri"/>
                <w:sz w:val="20"/>
                <w:szCs w:val="20"/>
                <w:lang w:val="sr-Cyrl-RS"/>
              </w:rPr>
              <w:t xml:space="preserve">Припремљен каталог свих </w:t>
            </w:r>
            <w:r w:rsidRPr="0021414A">
              <w:rPr>
                <w:rFonts w:ascii="Calibri" w:hAnsi="Calibri"/>
                <w:bCs/>
                <w:iCs/>
                <w:sz w:val="20"/>
                <w:szCs w:val="20"/>
                <w:lang w:val="sr-Latn-RS"/>
              </w:rPr>
              <w:t xml:space="preserve">brownfield </w:t>
            </w:r>
            <w:r w:rsidRPr="0021414A">
              <w:rPr>
                <w:rFonts w:ascii="Calibri" w:hAnsi="Calibri"/>
                <w:bCs/>
                <w:iCs/>
                <w:sz w:val="20"/>
                <w:szCs w:val="20"/>
                <w:lang w:val="sr-Cyrl-RS"/>
              </w:rPr>
              <w:t xml:space="preserve">и </w:t>
            </w:r>
            <w:r w:rsidRPr="0021414A">
              <w:rPr>
                <w:rFonts w:ascii="Calibri" w:hAnsi="Calibri"/>
                <w:bCs/>
                <w:iCs/>
                <w:sz w:val="20"/>
                <w:szCs w:val="20"/>
                <w:lang w:val="sr-Latn-RS"/>
              </w:rPr>
              <w:t xml:space="preserve">greenfield </w:t>
            </w:r>
            <w:r w:rsidRPr="0021414A">
              <w:rPr>
                <w:rFonts w:ascii="Calibri" w:hAnsi="Calibri"/>
                <w:bCs/>
                <w:iCs/>
                <w:sz w:val="20"/>
                <w:szCs w:val="20"/>
                <w:lang w:val="sr-Cyrl-RS"/>
              </w:rPr>
              <w:t>локација</w:t>
            </w:r>
          </w:p>
          <w:p w14:paraId="4B87DA8A" w14:textId="3EC1F610" w:rsidR="00AA03EC" w:rsidRPr="0021414A" w:rsidRDefault="00AA03EC" w:rsidP="00AA03EC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AA03EC">
              <w:rPr>
                <w:rFonts w:ascii="Calibri" w:hAnsi="Calibri"/>
                <w:sz w:val="20"/>
                <w:szCs w:val="20"/>
              </w:rPr>
              <w:t xml:space="preserve">Индендификовано најмање 10 </w:t>
            </w:r>
            <w:r>
              <w:rPr>
                <w:rFonts w:ascii="Calibri" w:hAnsi="Calibri"/>
                <w:sz w:val="20"/>
                <w:szCs w:val="20"/>
              </w:rPr>
              <w:t xml:space="preserve">brownfield/greenfield локација </w:t>
            </w:r>
            <w:r w:rsidRPr="00AA03EC">
              <w:rPr>
                <w:rFonts w:ascii="Calibri" w:hAnsi="Calibri"/>
                <w:sz w:val="20"/>
                <w:szCs w:val="20"/>
              </w:rPr>
              <w:t>за будуће инвеститоре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2A13920" w14:textId="3833A759" w:rsidR="004C6CFF" w:rsidRPr="004C6CFF" w:rsidRDefault="00AA03EC" w:rsidP="0021414A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Број</w:t>
            </w:r>
            <w:r w:rsidR="008A29C6" w:rsidRPr="008A29C6">
              <w:rPr>
                <w:rFonts w:ascii="Calibri" w:hAnsi="Calibri"/>
                <w:bCs/>
                <w:iCs/>
                <w:sz w:val="20"/>
                <w:szCs w:val="20"/>
                <w:lang w:val="sr-Latn-RS"/>
              </w:rPr>
              <w:t xml:space="preserve"> </w:t>
            </w:r>
            <w:r w:rsidR="008A29C6">
              <w:rPr>
                <w:rFonts w:ascii="Calibri" w:hAnsi="Calibri"/>
                <w:bCs/>
                <w:iCs/>
                <w:sz w:val="20"/>
                <w:szCs w:val="20"/>
                <w:lang w:val="sr-Latn-RS"/>
              </w:rPr>
              <w:t>brownfield</w:t>
            </w:r>
            <w:r w:rsidR="008A29C6">
              <w:rPr>
                <w:rFonts w:ascii="Calibri" w:hAnsi="Calibri"/>
                <w:bCs/>
                <w:iCs/>
                <w:sz w:val="20"/>
                <w:szCs w:val="20"/>
                <w:lang w:val="sr-Cyrl-RS"/>
              </w:rPr>
              <w:t>/</w:t>
            </w:r>
            <w:r w:rsidR="008A29C6" w:rsidRPr="008A29C6">
              <w:rPr>
                <w:rFonts w:ascii="Calibri" w:hAnsi="Calibri"/>
                <w:bCs/>
                <w:iCs/>
                <w:sz w:val="20"/>
                <w:szCs w:val="20"/>
                <w:lang w:val="sr-Latn-RS"/>
              </w:rPr>
              <w:t xml:space="preserve">greenfield </w:t>
            </w:r>
            <w:r w:rsidR="008A29C6" w:rsidRPr="008A29C6">
              <w:rPr>
                <w:rFonts w:ascii="Calibri" w:hAnsi="Calibri"/>
                <w:bCs/>
                <w:iCs/>
                <w:sz w:val="20"/>
                <w:szCs w:val="20"/>
                <w:lang w:val="sr-Cyrl-RS"/>
              </w:rPr>
              <w:t>локација</w:t>
            </w:r>
            <w:r w:rsidR="008A29C6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 за будуће инвеститоре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45FF1F3D" w:rsidR="00F33D3D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777CAA41" w14:textId="3EAE6A5B" w:rsidR="002D1C01" w:rsidRPr="0021414A" w:rsidRDefault="001C2C5B" w:rsidP="002D1C01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</w:rPr>
            </w:pPr>
            <w:r w:rsidRPr="0021414A">
              <w:rPr>
                <w:rFonts w:ascii="Calibri" w:hAnsi="Calibri"/>
                <w:sz w:val="20"/>
                <w:szCs w:val="20"/>
                <w:lang w:val="sr-Cyrl-RS"/>
              </w:rPr>
              <w:t>Расписивање позива за исказивање интереса</w:t>
            </w:r>
            <w:r w:rsidR="0021414A">
              <w:rPr>
                <w:rFonts w:ascii="Calibri" w:hAnsi="Calibri"/>
                <w:sz w:val="20"/>
                <w:szCs w:val="20"/>
                <w:lang w:val="sr-Cyrl-RS"/>
              </w:rPr>
              <w:t xml:space="preserve"> физичким и правним лицима</w:t>
            </w:r>
          </w:p>
          <w:p w14:paraId="0BC3904D" w14:textId="4C3A660F" w:rsidR="001C2C5B" w:rsidRPr="006E2724" w:rsidRDefault="001C2C5B" w:rsidP="002D1C01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</w:rPr>
            </w:pPr>
            <w:r w:rsidRPr="0021414A">
              <w:rPr>
                <w:rFonts w:ascii="Calibri" w:hAnsi="Calibri"/>
                <w:sz w:val="20"/>
                <w:szCs w:val="20"/>
                <w:lang w:val="sr-Cyrl-RS"/>
              </w:rPr>
              <w:t>Обрађивање пристиглих локација</w:t>
            </w:r>
          </w:p>
          <w:p w14:paraId="3D7C5CF6" w14:textId="670728C0" w:rsidR="006E2724" w:rsidRPr="0021414A" w:rsidRDefault="006E2724" w:rsidP="002D1C01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Ажурирање пописа пословних простора у власништву града на годишњем нивоу</w:t>
            </w:r>
          </w:p>
          <w:p w14:paraId="76A97F96" w14:textId="2906C291" w:rsidR="001C2C5B" w:rsidRPr="00AF491E" w:rsidRDefault="0026249C" w:rsidP="002D1C01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b/>
                <w:sz w:val="20"/>
                <w:szCs w:val="20"/>
              </w:rPr>
            </w:pPr>
            <w:r w:rsidRPr="0021414A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="00AA03EC">
              <w:rPr>
                <w:rFonts w:ascii="Calibri" w:hAnsi="Calibri"/>
                <w:sz w:val="20"/>
                <w:szCs w:val="20"/>
                <w:lang w:val="sr-Cyrl-RS"/>
              </w:rPr>
              <w:t>рипрема каталога за обрађеним л</w:t>
            </w:r>
            <w:r w:rsidRPr="0021414A">
              <w:rPr>
                <w:rFonts w:ascii="Calibri" w:hAnsi="Calibri"/>
                <w:sz w:val="20"/>
                <w:szCs w:val="20"/>
                <w:lang w:val="sr-Cyrl-RS"/>
              </w:rPr>
              <w:t>окацијама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23363B54" w:rsidR="00F33D3D" w:rsidRPr="00B92F69" w:rsidRDefault="00F33D3D" w:rsidP="003D794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D4F94">
              <w:rPr>
                <w:rFonts w:ascii="Calibri" w:hAnsi="Calibri"/>
                <w:sz w:val="20"/>
                <w:szCs w:val="20"/>
                <w:lang w:val="sr-Cyrl-RS"/>
              </w:rPr>
              <w:t>Од</w:t>
            </w:r>
            <w:r w:rsidR="008A383A" w:rsidRPr="000D4F94">
              <w:rPr>
                <w:rFonts w:ascii="Calibri" w:hAnsi="Calibri"/>
                <w:sz w:val="20"/>
                <w:szCs w:val="20"/>
                <w:lang w:val="sr-Latn-RS"/>
              </w:rPr>
              <w:t xml:space="preserve"> 20</w:t>
            </w:r>
            <w:r w:rsidR="0021414A">
              <w:rPr>
                <w:rFonts w:ascii="Calibri" w:hAnsi="Calibri"/>
                <w:sz w:val="20"/>
                <w:szCs w:val="20"/>
                <w:lang w:val="sr-Cyrl-CS"/>
              </w:rPr>
              <w:t>19</w:t>
            </w:r>
            <w:r w:rsidR="00726EA4" w:rsidRPr="000D4F94">
              <w:rPr>
                <w:rFonts w:ascii="Calibri" w:hAnsi="Calibri"/>
                <w:sz w:val="20"/>
                <w:szCs w:val="20"/>
                <w:lang w:val="sr-Latn-RS"/>
              </w:rPr>
              <w:t>.</w:t>
            </w:r>
            <w:r w:rsidR="00726EA4" w:rsidRPr="000D4F94">
              <w:rPr>
                <w:rFonts w:ascii="Calibri" w:hAnsi="Calibri"/>
                <w:sz w:val="20"/>
                <w:szCs w:val="20"/>
                <w:lang w:val="sr-Cyrl-RS"/>
              </w:rPr>
              <w:t xml:space="preserve"> године</w:t>
            </w:r>
            <w:r w:rsidR="00726EA4" w:rsidRPr="000D4F94">
              <w:rPr>
                <w:rFonts w:ascii="Calibri" w:hAnsi="Calibri"/>
                <w:sz w:val="20"/>
                <w:szCs w:val="20"/>
                <w:lang w:val="sr-Latn-RS"/>
              </w:rPr>
              <w:t xml:space="preserve"> </w:t>
            </w:r>
            <w:r w:rsidRPr="000D4F94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="008A383A" w:rsidRPr="000D4F94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3D7946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8A383A" w:rsidRPr="000D4F94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3D7946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726EA4" w:rsidRPr="000D4F94"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1A017AC4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</w:t>
            </w:r>
            <w:r w:rsidR="00AA03EC">
              <w:rPr>
                <w:rFonts w:ascii="Calibri" w:hAnsi="Calibri"/>
                <w:sz w:val="20"/>
                <w:szCs w:val="20"/>
                <w:lang w:val="sr-Cyrl-CS"/>
              </w:rPr>
              <w:t>Пројекат не захтјева трошкове.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 </w:t>
            </w:r>
          </w:p>
          <w:p w14:paraId="7E1CE9F5" w14:textId="77777777" w:rsidR="00F33D3D" w:rsidRPr="00B92F69" w:rsidRDefault="00F33D3D" w:rsidP="00AA03EC">
            <w:pPr>
              <w:spacing w:before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5224546F" w14:textId="365F11D1" w:rsidR="00031E45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2F836554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AA03EC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36C6C526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AA03EC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6BB9B8F1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AA03EC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AF1C58">
        <w:trPr>
          <w:trHeight w:val="557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8A383A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8A383A">
              <w:rPr>
                <w:rFonts w:ascii="Calibri" w:hAnsi="Calibr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AF491E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AA03EC">
              <w:rPr>
                <w:rFonts w:ascii="Calibri" w:hAnsi="Calibri"/>
                <w:sz w:val="20"/>
                <w:szCs w:val="20"/>
                <w:lang w:val="sr-Cyrl-RS"/>
              </w:rPr>
              <w:t>В)</w:t>
            </w:r>
            <w:r w:rsidRPr="00AF491E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  <w:r w:rsidR="00EB1C5B" w:rsidRPr="002D1C01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2D1C01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2D1C01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8A383A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8A383A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21930496" w14:textId="24366A10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4D1B7BCD" w14:textId="77777777" w:rsidR="002D1C01" w:rsidRPr="00AA03EC" w:rsidRDefault="00AA03EC" w:rsidP="00AA03EC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A03EC">
              <w:rPr>
                <w:rFonts w:ascii="Calibri" w:hAnsi="Calibri"/>
                <w:sz w:val="20"/>
                <w:szCs w:val="20"/>
                <w:lang w:val="sr-Cyrl-RS"/>
              </w:rPr>
              <w:t>Слаб одзив физичких и правних лица на јавни позив</w:t>
            </w:r>
          </w:p>
          <w:p w14:paraId="1411ACF4" w14:textId="53B8F18C" w:rsidR="00AA03EC" w:rsidRPr="006C0932" w:rsidRDefault="00AA03EC" w:rsidP="00AA03EC">
            <w:pPr>
              <w:pStyle w:val="ListParagraph"/>
              <w:spacing w:before="120"/>
              <w:ind w:left="36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1E4CB05" w14:textId="326932ED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7778F90A" w:rsidR="00AA1B6A" w:rsidRPr="00AA03EC" w:rsidRDefault="00AA1B6A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A03EC">
              <w:rPr>
                <w:rFonts w:ascii="Calibri" w:hAnsi="Calibri"/>
                <w:sz w:val="20"/>
                <w:szCs w:val="20"/>
                <w:lang w:val="sr-Cyrl-RS"/>
              </w:rPr>
              <w:t>Све остале организационе једини</w:t>
            </w:r>
            <w:bookmarkStart w:id="0" w:name="_GoBack"/>
            <w:bookmarkEnd w:id="0"/>
            <w:r w:rsidRPr="00AA03EC">
              <w:rPr>
                <w:rFonts w:ascii="Calibri" w:hAnsi="Calibri"/>
                <w:sz w:val="20"/>
                <w:szCs w:val="20"/>
                <w:lang w:val="sr-Cyrl-RS"/>
              </w:rPr>
              <w:t>це Градске управе</w:t>
            </w:r>
          </w:p>
        </w:tc>
        <w:tc>
          <w:tcPr>
            <w:tcW w:w="5101" w:type="dxa"/>
            <w:shd w:val="clear" w:color="auto" w:fill="FFFFFF" w:themeFill="background1"/>
          </w:tcPr>
          <w:p w14:paraId="23AC9ABE" w14:textId="24B1C8D4" w:rsidR="00AA1B6A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0D1E5696" w:rsidR="00AA1B6A" w:rsidRPr="00AA03EC" w:rsidRDefault="00AA1B6A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A03EC">
              <w:rPr>
                <w:rFonts w:ascii="Calibri" w:hAnsi="Calibri"/>
                <w:sz w:val="20"/>
                <w:szCs w:val="20"/>
                <w:lang w:val="sr-Cyrl-RS"/>
              </w:rPr>
              <w:t>Одјељење за локални економски развој и стратешко планирање</w:t>
            </w:r>
            <w:r w:rsidR="003D7946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3D7946" w:rsidRPr="00AA03EC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3D7946" w:rsidRPr="00AA03EC">
              <w:rPr>
                <w:rFonts w:ascii="Calibri" w:hAnsi="Calibri"/>
                <w:sz w:val="20"/>
                <w:szCs w:val="20"/>
                <w:lang w:val="sr-Cyrl-RS"/>
              </w:rPr>
              <w:t>Одјељење за локални економски развој и стратешко планирање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2315C9"/>
    <w:multiLevelType w:val="hybridMultilevel"/>
    <w:tmpl w:val="E09074C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7C11F6"/>
    <w:multiLevelType w:val="hybridMultilevel"/>
    <w:tmpl w:val="8EDE4C4C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6373BA"/>
    <w:multiLevelType w:val="hybridMultilevel"/>
    <w:tmpl w:val="F98C0A2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1E34CB"/>
    <w:multiLevelType w:val="hybridMultilevel"/>
    <w:tmpl w:val="486CA3AE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9A566FC"/>
    <w:multiLevelType w:val="hybridMultilevel"/>
    <w:tmpl w:val="51047DE0"/>
    <w:lvl w:ilvl="0" w:tplc="24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5E5C2B92"/>
    <w:multiLevelType w:val="hybridMultilevel"/>
    <w:tmpl w:val="47BEA950"/>
    <w:lvl w:ilvl="0" w:tplc="241A0001">
      <w:start w:val="1"/>
      <w:numFmt w:val="bullet"/>
      <w:lvlText w:val=""/>
      <w:lvlJc w:val="left"/>
      <w:pPr>
        <w:ind w:left="392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10">
    <w:nsid w:val="664E0DB2"/>
    <w:multiLevelType w:val="hybridMultilevel"/>
    <w:tmpl w:val="7AEE7CDC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6A4AC8"/>
    <w:multiLevelType w:val="hybridMultilevel"/>
    <w:tmpl w:val="0CA8D58A"/>
    <w:lvl w:ilvl="0" w:tplc="081A0001">
      <w:start w:val="1"/>
      <w:numFmt w:val="bullet"/>
      <w:lvlText w:val=""/>
      <w:lvlJc w:val="left"/>
      <w:pPr>
        <w:ind w:left="392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12">
    <w:nsid w:val="76E75ECD"/>
    <w:multiLevelType w:val="hybridMultilevel"/>
    <w:tmpl w:val="7026BC0A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10"/>
  </w:num>
  <w:num w:numId="6">
    <w:abstractNumId w:val="11"/>
  </w:num>
  <w:num w:numId="7">
    <w:abstractNumId w:val="4"/>
  </w:num>
  <w:num w:numId="8">
    <w:abstractNumId w:val="6"/>
  </w:num>
  <w:num w:numId="9">
    <w:abstractNumId w:val="9"/>
  </w:num>
  <w:num w:numId="10">
    <w:abstractNumId w:val="8"/>
  </w:num>
  <w:num w:numId="11">
    <w:abstractNumId w:val="2"/>
  </w:num>
  <w:num w:numId="12">
    <w:abstractNumId w:val="1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00C2E"/>
    <w:rsid w:val="00007E11"/>
    <w:rsid w:val="00031E45"/>
    <w:rsid w:val="00086AA8"/>
    <w:rsid w:val="0008784E"/>
    <w:rsid w:val="000D4F94"/>
    <w:rsid w:val="0017455E"/>
    <w:rsid w:val="001C2C5B"/>
    <w:rsid w:val="00210281"/>
    <w:rsid w:val="0021414A"/>
    <w:rsid w:val="00261168"/>
    <w:rsid w:val="0026249C"/>
    <w:rsid w:val="00263ED5"/>
    <w:rsid w:val="002C6A7C"/>
    <w:rsid w:val="002D1C01"/>
    <w:rsid w:val="002E081E"/>
    <w:rsid w:val="002F2FA1"/>
    <w:rsid w:val="003B416E"/>
    <w:rsid w:val="003D7946"/>
    <w:rsid w:val="00412451"/>
    <w:rsid w:val="004C6CFF"/>
    <w:rsid w:val="005A5B03"/>
    <w:rsid w:val="006940C1"/>
    <w:rsid w:val="006B359A"/>
    <w:rsid w:val="006C0932"/>
    <w:rsid w:val="006E2724"/>
    <w:rsid w:val="00726EA4"/>
    <w:rsid w:val="00783A71"/>
    <w:rsid w:val="0088635C"/>
    <w:rsid w:val="008A29C6"/>
    <w:rsid w:val="008A383A"/>
    <w:rsid w:val="008C616E"/>
    <w:rsid w:val="00956797"/>
    <w:rsid w:val="009D7F84"/>
    <w:rsid w:val="00A51585"/>
    <w:rsid w:val="00A875F1"/>
    <w:rsid w:val="00AA03EC"/>
    <w:rsid w:val="00AA1B6A"/>
    <w:rsid w:val="00AE41BC"/>
    <w:rsid w:val="00AF1C58"/>
    <w:rsid w:val="00AF491E"/>
    <w:rsid w:val="00AF4FB3"/>
    <w:rsid w:val="00B92F69"/>
    <w:rsid w:val="00BB37FF"/>
    <w:rsid w:val="00BD0805"/>
    <w:rsid w:val="00C17BC8"/>
    <w:rsid w:val="00DB26D2"/>
    <w:rsid w:val="00E06CBA"/>
    <w:rsid w:val="00E90BAE"/>
    <w:rsid w:val="00EB1C5B"/>
    <w:rsid w:val="00F01519"/>
    <w:rsid w:val="00F20638"/>
    <w:rsid w:val="00F33D3D"/>
    <w:rsid w:val="00F8206B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3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3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8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1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8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8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9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4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0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7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2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4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3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7E521-D6FC-42D9-AD53-54F25D709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16</cp:revision>
  <dcterms:created xsi:type="dcterms:W3CDTF">2018-07-27T06:16:00Z</dcterms:created>
  <dcterms:modified xsi:type="dcterms:W3CDTF">2018-10-04T08:59:00Z</dcterms:modified>
</cp:coreProperties>
</file>